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83" w:rsidRPr="006E2883" w:rsidRDefault="00C64326" w:rsidP="006E2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pt;visibility:visible;mso-wrap-style:square">
            <v:imagedata r:id="rId6" o:title=""/>
          </v:shape>
        </w:pict>
      </w:r>
    </w:p>
    <w:p w:rsidR="006E2883" w:rsidRPr="006E2883" w:rsidRDefault="006E2883" w:rsidP="006E2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E2883">
        <w:rPr>
          <w:rFonts w:ascii="Times New Roman" w:hAnsi="Times New Roman"/>
          <w:bCs/>
          <w:sz w:val="28"/>
          <w:szCs w:val="28"/>
          <w:lang w:val="ru-RU"/>
        </w:rPr>
        <w:t>Республика Крым</w:t>
      </w:r>
    </w:p>
    <w:p w:rsidR="006E2883" w:rsidRPr="006E2883" w:rsidRDefault="006E2883" w:rsidP="006E2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E2883">
        <w:rPr>
          <w:rFonts w:ascii="Times New Roman" w:hAnsi="Times New Roman"/>
          <w:bCs/>
          <w:sz w:val="28"/>
          <w:szCs w:val="28"/>
          <w:lang w:val="ru-RU"/>
        </w:rPr>
        <w:t>Белогорский район</w:t>
      </w:r>
    </w:p>
    <w:p w:rsidR="006E2883" w:rsidRPr="006E2883" w:rsidRDefault="006E2883" w:rsidP="006E2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6E2883">
        <w:rPr>
          <w:rFonts w:ascii="Times New Roman" w:hAnsi="Times New Roman"/>
          <w:bCs/>
          <w:sz w:val="28"/>
          <w:szCs w:val="28"/>
          <w:lang w:val="ru-RU"/>
        </w:rPr>
        <w:t>Зуйский</w:t>
      </w:r>
      <w:proofErr w:type="spellEnd"/>
      <w:r w:rsidRPr="006E2883">
        <w:rPr>
          <w:rFonts w:ascii="Times New Roman" w:hAnsi="Times New Roman"/>
          <w:bCs/>
          <w:sz w:val="28"/>
          <w:szCs w:val="28"/>
          <w:lang w:val="ru-RU"/>
        </w:rPr>
        <w:t xml:space="preserve"> сельский совет</w:t>
      </w:r>
    </w:p>
    <w:p w:rsidR="006E2883" w:rsidRPr="006E2883" w:rsidRDefault="006E2883" w:rsidP="006E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bCs/>
          <w:sz w:val="28"/>
          <w:szCs w:val="28"/>
          <w:lang w:val="ru-RU"/>
        </w:rPr>
        <w:t>47-я сессия 1-го созыва</w:t>
      </w:r>
    </w:p>
    <w:p w:rsidR="006E2883" w:rsidRPr="006E2883" w:rsidRDefault="006E2883" w:rsidP="006E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2883" w:rsidRDefault="006E2883" w:rsidP="006E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>17 января 2018 года</w:t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Pr="006E2883">
        <w:rPr>
          <w:rFonts w:ascii="Times New Roman" w:hAnsi="Times New Roman"/>
          <w:sz w:val="28"/>
          <w:szCs w:val="28"/>
          <w:lang w:val="ru-RU"/>
        </w:rPr>
        <w:tab/>
        <w:t>№</w:t>
      </w:r>
      <w:r w:rsidR="00C64326">
        <w:rPr>
          <w:rFonts w:ascii="Times New Roman" w:hAnsi="Times New Roman"/>
          <w:sz w:val="28"/>
          <w:szCs w:val="28"/>
          <w:lang w:val="ru-RU"/>
        </w:rPr>
        <w:t xml:space="preserve"> 437</w:t>
      </w:r>
    </w:p>
    <w:p w:rsidR="006E2883" w:rsidRPr="006E2883" w:rsidRDefault="006E2883" w:rsidP="006E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2883" w:rsidRPr="006E2883" w:rsidRDefault="006E2883" w:rsidP="006E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883">
        <w:rPr>
          <w:rFonts w:ascii="Times New Roman" w:hAnsi="Times New Roman"/>
          <w:bCs/>
          <w:sz w:val="28"/>
          <w:szCs w:val="28"/>
        </w:rPr>
        <w:t>РЕШЕНИЕ</w:t>
      </w:r>
    </w:p>
    <w:p w:rsidR="00DC4D5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AF5454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Порядка заключения договоров социального найма жилого помещения муниципального жилого фонда</w:t>
      </w:r>
      <w:proofErr w:type="gramEnd"/>
    </w:p>
    <w:p w:rsidR="00DC4D53" w:rsidRPr="006E2883" w:rsidRDefault="006E288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AF5454"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AF5454"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</w:t>
      </w: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883" w:rsidRDefault="00AF5454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131–ФЗ «Об общих принципах организации местного самоуправления в Российской Федерации», главой 8 Жилищного кодекса Российской Федерации, постановлением Правительства Российской Федерации от 21 мая 2005 г. №315 «Об утверждении типового договора социального найма жилого помещения», Законом Республики Крым от 26.06.2015г. №130 «О регулировании некоторых вопросов в области жилищных отношений в Республике Крым», </w:t>
      </w:r>
      <w:proofErr w:type="gramEnd"/>
    </w:p>
    <w:p w:rsidR="006E2883" w:rsidRDefault="006E2883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6E2883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AF5454" w:rsidRPr="006E2883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AF5454" w:rsidRPr="006E2883">
        <w:rPr>
          <w:rFonts w:ascii="Times New Roman" w:hAnsi="Times New Roman"/>
          <w:sz w:val="28"/>
          <w:szCs w:val="28"/>
          <w:lang w:val="ru-RU"/>
        </w:rPr>
        <w:t xml:space="preserve"> сельский совет РЕШИЛ:</w:t>
      </w: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AF5454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1. Утвердить Порядок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заключения договоров социального найма жилого помещения муниципального жилого фонда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/приложение 1/</w:t>
      </w:r>
    </w:p>
    <w:p w:rsidR="00DC4D53" w:rsidRPr="006E2883" w:rsidRDefault="00AF5454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2. Опубликовать (обнародовать) настоящее решение на информационном стенде в административном здании сельского совета и в Государственной информационной системе Республики Крым «Портал Правительства Республики Крым» на странице Белогорского муниципального района </w:t>
      </w:r>
      <w:r w:rsidRPr="006E2883">
        <w:rPr>
          <w:rFonts w:ascii="Times New Roman" w:hAnsi="Times New Roman"/>
          <w:sz w:val="28"/>
          <w:szCs w:val="28"/>
        </w:rPr>
        <w:t>http</w:t>
      </w:r>
      <w:r w:rsidRPr="006E2883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 w:rsidRPr="006E2883">
        <w:rPr>
          <w:rFonts w:ascii="Times New Roman" w:hAnsi="Times New Roman"/>
          <w:sz w:val="28"/>
          <w:szCs w:val="28"/>
        </w:rPr>
        <w:t>belogorskiy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E2883">
        <w:rPr>
          <w:rFonts w:ascii="Times New Roman" w:hAnsi="Times New Roman"/>
          <w:sz w:val="28"/>
          <w:szCs w:val="28"/>
        </w:rPr>
        <w:t>rk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E2883">
        <w:rPr>
          <w:rFonts w:ascii="Times New Roman" w:hAnsi="Times New Roman"/>
          <w:sz w:val="28"/>
          <w:szCs w:val="28"/>
        </w:rPr>
        <w:t>gov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E2883">
        <w:rPr>
          <w:rFonts w:ascii="Times New Roman" w:hAnsi="Times New Roman"/>
          <w:sz w:val="28"/>
          <w:szCs w:val="28"/>
        </w:rPr>
        <w:t>ru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в разделе - Муниципальные образования района, подраздел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DC4D53" w:rsidRPr="006E2883" w:rsidRDefault="006E288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F5454" w:rsidRPr="006E2883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 его обнародования.</w:t>
      </w: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AF5454" w:rsidP="006E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совета -</w:t>
      </w:r>
    </w:p>
    <w:p w:rsidR="006E2883" w:rsidRPr="006E2883" w:rsidRDefault="00AF5454" w:rsidP="006E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6E2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88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6E2883">
        <w:rPr>
          <w:rFonts w:ascii="Times New Roman" w:hAnsi="Times New Roman"/>
          <w:sz w:val="28"/>
          <w:szCs w:val="28"/>
          <w:lang w:val="ru-RU"/>
        </w:rPr>
        <w:tab/>
      </w:r>
      <w:r w:rsidR="006E2883">
        <w:rPr>
          <w:rFonts w:ascii="Times New Roman" w:hAnsi="Times New Roman"/>
          <w:sz w:val="28"/>
          <w:szCs w:val="28"/>
          <w:lang w:val="ru-RU"/>
        </w:rPr>
        <w:tab/>
      </w:r>
      <w:r w:rsidR="006E2883">
        <w:rPr>
          <w:rFonts w:ascii="Times New Roman" w:hAnsi="Times New Roman"/>
          <w:sz w:val="28"/>
          <w:szCs w:val="28"/>
          <w:lang w:val="ru-RU"/>
        </w:rPr>
        <w:tab/>
      </w:r>
      <w:bookmarkStart w:id="0" w:name="page3"/>
      <w:bookmarkEnd w:id="0"/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</w:p>
    <w:p w:rsidR="006E2883" w:rsidRPr="006E2883" w:rsidRDefault="006E2883" w:rsidP="006E288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883" w:rsidRPr="006E2883" w:rsidRDefault="006E2883" w:rsidP="006E288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883" w:rsidRPr="006E2883" w:rsidRDefault="006E2883" w:rsidP="006E288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883" w:rsidRPr="006E2883" w:rsidRDefault="006E2883" w:rsidP="006E288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883" w:rsidRPr="006E2883" w:rsidRDefault="006E2883" w:rsidP="006E288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883" w:rsidRDefault="00AF5454" w:rsidP="006E2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решению </w:t>
      </w:r>
      <w:r w:rsidR="006E2883">
        <w:rPr>
          <w:rFonts w:ascii="Times New Roman" w:hAnsi="Times New Roman"/>
          <w:sz w:val="28"/>
          <w:szCs w:val="28"/>
          <w:lang w:val="ru-RU"/>
        </w:rPr>
        <w:t>47</w:t>
      </w:r>
      <w:r w:rsidRPr="006E2883">
        <w:rPr>
          <w:rFonts w:ascii="Times New Roman" w:hAnsi="Times New Roman"/>
          <w:sz w:val="28"/>
          <w:szCs w:val="28"/>
          <w:lang w:val="ru-RU"/>
        </w:rPr>
        <w:t xml:space="preserve">-й сессии 1 созыва </w:t>
      </w:r>
    </w:p>
    <w:p w:rsidR="00DC4D53" w:rsidRPr="006E2883" w:rsidRDefault="006E2883" w:rsidP="006E2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AF5454"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AF5454" w:rsidRPr="006E2883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от 17.01.2018</w:t>
      </w:r>
      <w:r w:rsidR="00AF5454" w:rsidRPr="006E2883">
        <w:rPr>
          <w:rFonts w:ascii="Times New Roman" w:hAnsi="Times New Roman"/>
          <w:sz w:val="28"/>
          <w:szCs w:val="28"/>
          <w:lang w:val="ru-RU"/>
        </w:rPr>
        <w:t xml:space="preserve">. № </w:t>
      </w:r>
      <w:r w:rsidR="00C64326">
        <w:rPr>
          <w:rFonts w:ascii="Times New Roman" w:hAnsi="Times New Roman"/>
          <w:sz w:val="28"/>
          <w:szCs w:val="28"/>
          <w:lang w:val="ru-RU"/>
        </w:rPr>
        <w:t xml:space="preserve"> 437</w:t>
      </w:r>
      <w:bookmarkStart w:id="1" w:name="_GoBack"/>
      <w:bookmarkEnd w:id="1"/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AF5454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</w:t>
      </w:r>
      <w:proofErr w:type="gramStart"/>
      <w:r w:rsidRPr="006E2883">
        <w:rPr>
          <w:rFonts w:ascii="Times New Roman" w:hAnsi="Times New Roman"/>
          <w:b/>
          <w:bCs/>
          <w:sz w:val="28"/>
          <w:szCs w:val="28"/>
          <w:lang w:val="ru-RU"/>
        </w:rPr>
        <w:t xml:space="preserve">заключения договоров социального найма жилого </w:t>
      </w:r>
      <w:r w:rsidR="006E2883">
        <w:rPr>
          <w:rFonts w:ascii="Times New Roman" w:hAnsi="Times New Roman"/>
          <w:b/>
          <w:bCs/>
          <w:sz w:val="28"/>
          <w:szCs w:val="28"/>
          <w:lang w:val="ru-RU"/>
        </w:rPr>
        <w:t xml:space="preserve">помещения муниципального </w:t>
      </w:r>
      <w:r w:rsidRPr="006E2883">
        <w:rPr>
          <w:rFonts w:ascii="Times New Roman" w:hAnsi="Times New Roman"/>
          <w:b/>
          <w:bCs/>
          <w:sz w:val="28"/>
          <w:szCs w:val="28"/>
          <w:lang w:val="ru-RU"/>
        </w:rPr>
        <w:t>жилого фонда</w:t>
      </w:r>
      <w:proofErr w:type="gramEnd"/>
      <w:r w:rsidRPr="006E288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E2883">
        <w:rPr>
          <w:rFonts w:ascii="Times New Roman" w:hAnsi="Times New Roman"/>
          <w:b/>
          <w:bCs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</w:t>
      </w:r>
    </w:p>
    <w:p w:rsidR="00DC4D53" w:rsidRPr="006E2883" w:rsidRDefault="00AF5454" w:rsidP="006E2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2883">
        <w:rPr>
          <w:rFonts w:ascii="Times New Roman" w:hAnsi="Times New Roman"/>
          <w:b/>
          <w:bCs/>
          <w:sz w:val="28"/>
          <w:szCs w:val="28"/>
        </w:rPr>
        <w:t>поселения</w:t>
      </w:r>
      <w:proofErr w:type="spellEnd"/>
      <w:proofErr w:type="gramEnd"/>
      <w:r w:rsidRPr="006E28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2883">
        <w:rPr>
          <w:rFonts w:ascii="Times New Roman" w:hAnsi="Times New Roman"/>
          <w:b/>
          <w:bCs/>
          <w:sz w:val="28"/>
          <w:szCs w:val="28"/>
        </w:rPr>
        <w:t>Белогорского</w:t>
      </w:r>
      <w:proofErr w:type="spellEnd"/>
      <w:r w:rsidRPr="006E28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2883">
        <w:rPr>
          <w:rFonts w:ascii="Times New Roman" w:hAnsi="Times New Roman"/>
          <w:b/>
          <w:bCs/>
          <w:sz w:val="28"/>
          <w:szCs w:val="28"/>
        </w:rPr>
        <w:t>района</w:t>
      </w:r>
      <w:proofErr w:type="spellEnd"/>
      <w:r w:rsidRPr="006E28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2883">
        <w:rPr>
          <w:rFonts w:ascii="Times New Roman" w:hAnsi="Times New Roman"/>
          <w:b/>
          <w:bCs/>
          <w:sz w:val="28"/>
          <w:szCs w:val="28"/>
        </w:rPr>
        <w:t>Республики</w:t>
      </w:r>
      <w:proofErr w:type="spellEnd"/>
      <w:r w:rsidRPr="006E28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2883">
        <w:rPr>
          <w:rFonts w:ascii="Times New Roman" w:hAnsi="Times New Roman"/>
          <w:b/>
          <w:bCs/>
          <w:sz w:val="28"/>
          <w:szCs w:val="28"/>
        </w:rPr>
        <w:t>Крым</w:t>
      </w:r>
      <w:proofErr w:type="spellEnd"/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4D53" w:rsidRPr="006E2883" w:rsidRDefault="00AF5454" w:rsidP="006E2883">
      <w:pPr>
        <w:widowControl w:val="0"/>
        <w:numPr>
          <w:ilvl w:val="0"/>
          <w:numId w:val="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 xml:space="preserve">Настоящий Порядок заключения договоров социального найма жилого помещения муниципального жилого фонда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(далее - Порядок) определяет порядок действий Администрации сельского поселения по заключению договоров социального найма жилого помещения муниципального жилого фонда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процедуры приема и рассмотрения от граждан заявлений и иных документов, необходимых для заключения договоров социального найма жилого помещения. </w:t>
      </w:r>
      <w:proofErr w:type="gramEnd"/>
    </w:p>
    <w:p w:rsidR="00DC4D53" w:rsidRPr="006E2883" w:rsidRDefault="00AF5454" w:rsidP="006E2883">
      <w:pPr>
        <w:widowControl w:val="0"/>
        <w:numPr>
          <w:ilvl w:val="0"/>
          <w:numId w:val="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Действие настоящего Порядка распространяется на жилые помещения, находящиеся в муниципальной собственности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DC4D53" w:rsidRPr="006E2883" w:rsidRDefault="00AF5454" w:rsidP="006E2883">
      <w:pPr>
        <w:widowControl w:val="0"/>
        <w:numPr>
          <w:ilvl w:val="0"/>
          <w:numId w:val="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При предоставлении жилого помещения в порядке, установленном главой 7 Жилищного кодекса РФ, основанием для заключения договора социального найма является постановление Главы администрации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о предоставлении гражданину (далее – Нанимателю) жилого помещения по договору социального найма. </w:t>
      </w:r>
    </w:p>
    <w:p w:rsidR="00DC4D53" w:rsidRPr="006E2883" w:rsidRDefault="00AF5454" w:rsidP="006E2883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 xml:space="preserve">В случае если с Нанимателем, вселенным в муниципальное жилое помещение по ордеру (при утере ордера, при выявлении ошибки в ордере), договор социального найма жилого помещения не заключен, то основанием для заключения договора социального найма с Нанимателем, а также с членами семьи Нанимателя (в случае смерти нанимателя или выезда нанимателя в другое постоянное место жительства), является постановление Главы администрации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 поселения. </w:t>
      </w:r>
    </w:p>
    <w:p w:rsidR="00DC4D53" w:rsidRPr="006E2883" w:rsidRDefault="00AF5454" w:rsidP="006E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5. Заключение договоров социального найма жилого помещения с учетом требований Жилищного кодекса РФ осуществляется в следующем порядке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регламента:</w:t>
      </w:r>
    </w:p>
    <w:p w:rsidR="00DC4D53" w:rsidRPr="006E2883" w:rsidRDefault="00AF5454" w:rsidP="006E2883">
      <w:pPr>
        <w:widowControl w:val="0"/>
        <w:numPr>
          <w:ilvl w:val="0"/>
          <w:numId w:val="2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Заявление о заключении договора социального найма подается в администрацию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с приложение документов, обосновывающих заявление (ордер, копия паспорта, для несовершеннолетних детей копия свидетельства о рождении,</w:t>
      </w:r>
      <w:r w:rsidR="006E2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883">
        <w:rPr>
          <w:rFonts w:ascii="Times New Roman" w:hAnsi="Times New Roman"/>
          <w:sz w:val="28"/>
          <w:szCs w:val="28"/>
          <w:lang w:val="ru-RU"/>
        </w:rPr>
        <w:t xml:space="preserve">СНИЛС заявителя и членов его семьи, справка с места жительства); </w:t>
      </w:r>
    </w:p>
    <w:p w:rsidR="00DC4D53" w:rsidRPr="006E2883" w:rsidRDefault="00AF5454" w:rsidP="006E2883">
      <w:pPr>
        <w:widowControl w:val="0"/>
        <w:numPr>
          <w:ilvl w:val="0"/>
          <w:numId w:val="2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Заявления граждан о заключении договора социального найма жилого помещения рассматриваются в пятидневный срок со дня подачи всех необходимых документов. В случае необходимости проведения специальной проверки, истребования дополнительных документов, необходимых для рассмотрения заявления, срок рассмотрения заявления может быть увеличен, но не более чем на десять дней. </w:t>
      </w: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AF5454" w:rsidP="006E2883">
      <w:pPr>
        <w:widowControl w:val="0"/>
        <w:numPr>
          <w:ilvl w:val="0"/>
          <w:numId w:val="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Администрацией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– </w:t>
      </w:r>
      <w:proofErr w:type="spellStart"/>
      <w:r w:rsidRPr="006E2883">
        <w:rPr>
          <w:rFonts w:ascii="Times New Roman" w:hAnsi="Times New Roman"/>
          <w:sz w:val="28"/>
          <w:szCs w:val="28"/>
          <w:lang w:val="ru-RU"/>
        </w:rPr>
        <w:t>Наймодатель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), составляется договор социального найма жилого помещения муниципального жилого фонда </w:t>
      </w:r>
      <w:proofErr w:type="spellStart"/>
      <w:r w:rsidR="006E2883">
        <w:rPr>
          <w:rFonts w:ascii="Times New Roman" w:hAnsi="Times New Roman"/>
          <w:sz w:val="28"/>
          <w:szCs w:val="28"/>
          <w:lang w:val="ru-RU"/>
        </w:rPr>
        <w:t>Зуй</w:t>
      </w:r>
      <w:r w:rsidRPr="006E2883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двух экземплярах, один из которых выдается Нанимателю, а второй хранится у </w:t>
      </w:r>
      <w:proofErr w:type="spellStart"/>
      <w:r w:rsidRPr="006E2883">
        <w:rPr>
          <w:rFonts w:ascii="Times New Roman" w:hAnsi="Times New Roman"/>
          <w:sz w:val="28"/>
          <w:szCs w:val="28"/>
          <w:lang w:val="ru-RU"/>
        </w:rPr>
        <w:t>Наймодателя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C4D53" w:rsidRPr="006E2883" w:rsidRDefault="00AF5454" w:rsidP="006E2883">
      <w:pPr>
        <w:widowControl w:val="0"/>
        <w:numPr>
          <w:ilvl w:val="0"/>
          <w:numId w:val="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 xml:space="preserve">Изменения в договор социального найма жилого помещения вносятся в установленном законодательством Российской Федерации порядке в любое время по заявлению Нанимателя и (или) членов его семьи путем заключения соглашения между </w:t>
      </w:r>
      <w:proofErr w:type="spellStart"/>
      <w:r w:rsidRPr="006E2883">
        <w:rPr>
          <w:rFonts w:ascii="Times New Roman" w:hAnsi="Times New Roman"/>
          <w:sz w:val="28"/>
          <w:szCs w:val="28"/>
          <w:lang w:val="ru-RU"/>
        </w:rPr>
        <w:t>Наймодателем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и Нанимателем в случаях, предусмотренных статьями 29, 59, 69, 70, 82 Жилищного кодекса РФ. </w:t>
      </w:r>
      <w:proofErr w:type="gramEnd"/>
    </w:p>
    <w:p w:rsidR="00DC4D53" w:rsidRPr="006E2883" w:rsidRDefault="00AF5454" w:rsidP="006E2883">
      <w:pPr>
        <w:widowControl w:val="0"/>
        <w:numPr>
          <w:ilvl w:val="0"/>
          <w:numId w:val="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При выезде Нанимателя и членов его семьи в другое место жительства договор социального найма жилого помещения считается расторгнутым со дня выезда. </w:t>
      </w:r>
    </w:p>
    <w:p w:rsidR="006E2883" w:rsidRPr="006E2883" w:rsidRDefault="00AF5454" w:rsidP="006E2883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Договор социального найма жилого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помещения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 может быть расторгнут в любое время по соглашению сторон.</w:t>
      </w:r>
      <w:bookmarkStart w:id="2" w:name="page5"/>
      <w:bookmarkEnd w:id="2"/>
    </w:p>
    <w:p w:rsidR="00DC4D53" w:rsidRPr="006E2883" w:rsidRDefault="00AF5454" w:rsidP="006E2883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По требованию </w:t>
      </w:r>
      <w:proofErr w:type="spellStart"/>
      <w:r w:rsidRPr="006E2883">
        <w:rPr>
          <w:rFonts w:ascii="Times New Roman" w:hAnsi="Times New Roman"/>
          <w:sz w:val="28"/>
          <w:szCs w:val="28"/>
          <w:lang w:val="ru-RU"/>
        </w:rPr>
        <w:t>Наймодателя</w:t>
      </w:r>
      <w:proofErr w:type="spellEnd"/>
      <w:r w:rsidRPr="006E2883">
        <w:rPr>
          <w:rFonts w:ascii="Times New Roman" w:hAnsi="Times New Roman"/>
          <w:sz w:val="28"/>
          <w:szCs w:val="28"/>
          <w:lang w:val="ru-RU"/>
        </w:rPr>
        <w:t xml:space="preserve"> договор социального найма жилого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помещения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 может быть расторгнут в судебном порядке в следующих случаях:</w:t>
      </w:r>
    </w:p>
    <w:p w:rsidR="00DC4D53" w:rsidRPr="006E2883" w:rsidRDefault="00AF5454" w:rsidP="006E2883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Использования Нанимателем жилого помещения не по назначению; </w:t>
      </w:r>
    </w:p>
    <w:p w:rsidR="00DC4D53" w:rsidRPr="006E2883" w:rsidRDefault="00AF5454" w:rsidP="006E2883">
      <w:pPr>
        <w:widowControl w:val="0"/>
        <w:numPr>
          <w:ilvl w:val="0"/>
          <w:numId w:val="4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Разрушения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или) повреждения жилого помещения Нанимателем или другими гражданами, за действия которых он отвечает; </w:t>
      </w:r>
    </w:p>
    <w:p w:rsidR="00DC4D53" w:rsidRPr="006E2883" w:rsidRDefault="00AF5454" w:rsidP="006E2883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Систематического нарушения прав и законных интересов соседей; </w:t>
      </w:r>
    </w:p>
    <w:p w:rsidR="00DC4D53" w:rsidRPr="006E2883" w:rsidRDefault="00AF5454" w:rsidP="006E2883">
      <w:pPr>
        <w:widowControl w:val="0"/>
        <w:numPr>
          <w:ilvl w:val="0"/>
          <w:numId w:val="4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Невнесения Нанимателем платы за жилое помещение и (или) коммунальные услуги в течение более 6 месяцев. </w:t>
      </w:r>
    </w:p>
    <w:p w:rsidR="00DC4D53" w:rsidRPr="006E2883" w:rsidRDefault="00AF5454" w:rsidP="006E2883">
      <w:pPr>
        <w:widowControl w:val="0"/>
        <w:numPr>
          <w:ilvl w:val="0"/>
          <w:numId w:val="5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Договор социального найма жилого </w:t>
      </w:r>
      <w:proofErr w:type="gramStart"/>
      <w:r w:rsidRPr="006E2883">
        <w:rPr>
          <w:rFonts w:ascii="Times New Roman" w:hAnsi="Times New Roman"/>
          <w:sz w:val="28"/>
          <w:szCs w:val="28"/>
          <w:lang w:val="ru-RU"/>
        </w:rPr>
        <w:t>помещения</w:t>
      </w:r>
      <w:proofErr w:type="gramEnd"/>
      <w:r w:rsidRPr="006E2883">
        <w:rPr>
          <w:rFonts w:ascii="Times New Roman" w:hAnsi="Times New Roman"/>
          <w:sz w:val="28"/>
          <w:szCs w:val="28"/>
          <w:lang w:val="ru-RU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DC4D53" w:rsidRPr="006E2883" w:rsidRDefault="00AF5454" w:rsidP="006E2883">
      <w:pPr>
        <w:widowControl w:val="0"/>
        <w:numPr>
          <w:ilvl w:val="0"/>
          <w:numId w:val="5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E2883">
        <w:rPr>
          <w:rFonts w:ascii="Times New Roman" w:hAnsi="Times New Roman"/>
          <w:sz w:val="28"/>
          <w:szCs w:val="28"/>
          <w:lang w:val="ru-RU"/>
        </w:rPr>
        <w:t xml:space="preserve">Споры, которые могут возникнуть между сторонами по договору социального найма жилого помещения, разрешаются в порядке, предусмотренном законодательством Российской Федерации. </w:t>
      </w: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D53" w:rsidRPr="006E2883" w:rsidRDefault="00DC4D53" w:rsidP="006E288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C4D53" w:rsidRPr="006E2883" w:rsidSect="006E2883">
      <w:pgSz w:w="11906" w:h="16838"/>
      <w:pgMar w:top="1134" w:right="567" w:bottom="1134" w:left="1134" w:header="720" w:footer="720" w:gutter="0"/>
      <w:cols w:space="720" w:equalWidth="0">
        <w:col w:w="963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454"/>
    <w:rsid w:val="006E2883"/>
    <w:rsid w:val="00AF5454"/>
    <w:rsid w:val="00C64326"/>
    <w:rsid w:val="00D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8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cp:lastPrinted>2018-01-22T10:20:00Z</cp:lastPrinted>
  <dcterms:created xsi:type="dcterms:W3CDTF">2018-01-15T06:19:00Z</dcterms:created>
  <dcterms:modified xsi:type="dcterms:W3CDTF">2018-01-22T10:20:00Z</dcterms:modified>
</cp:coreProperties>
</file>